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4C4B" w14:textId="2F414637" w:rsidR="00FB7AB1" w:rsidRDefault="00620019" w:rsidP="00FB7AB1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uskutečněných setkáních</w:t>
      </w:r>
      <w:r w:rsidR="00082AF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s rodiči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E630BD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27845CA7" w14:textId="48EC2BD4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bu z rozevíracího seznamu."/>
          <w:tag w:val="Název šablony"/>
          <w:id w:val="744997846"/>
          <w:placeholder>
            <w:docPart w:val="E1936CD356854AC2AEE5996CC925BCC2"/>
          </w:placeholder>
          <w:dropDownList>
            <w:listItem w:displayText="Klikněte zde a vyberte šablonu z rozevíracího seznamu." w:value="Klikněte zde a vyberte šablonu z rozevíracího seznamu."/>
            <w:listItem w:displayText="3.I/11 Odborně zaměřená tematická setkávání a spolupráce s rodiči dětí v MŠ" w:value="3.I/11 Odborně zaměřená tematická setkávání a spolupráce s rodiči dětí v MŠ"/>
            <w:listItem w:displayText="3.II/14 Odborně zaměřená tematická setkávání a spolupráce s rodiči žáků ZŠ" w:value="3.II/14 Odborně zaměřená tematická setkávání a spolupráce s rodiči žáků ZŠ"/>
          </w:dropDownList>
        </w:sdtPr>
        <w:sdtEndPr/>
        <w:sdtContent>
          <w:r w:rsidR="00BE09D6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CB61B0" w:rsidRPr="009C6D8B" w14:paraId="3EC98603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AF71BF" w14:textId="515BC8BD" w:rsidR="00CB61B0" w:rsidRPr="009C6D8B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5778" w:type="dxa"/>
            <w:vAlign w:val="center"/>
          </w:tcPr>
          <w:p w14:paraId="7DABB19B" w14:textId="041B6D8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C6D8B" w14:paraId="03445F00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9C6D8B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778" w:type="dxa"/>
            <w:vAlign w:val="center"/>
          </w:tcPr>
          <w:p w14:paraId="775B43C9" w14:textId="7777777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E2348" w:rsidRPr="009C6D8B" w14:paraId="1760E3C2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5C57177" w14:textId="77777777" w:rsidR="00FE2348" w:rsidRPr="009C6D8B" w:rsidRDefault="00FE2348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778" w:type="dxa"/>
            <w:vAlign w:val="center"/>
          </w:tcPr>
          <w:p w14:paraId="029E8BAB" w14:textId="77777777" w:rsidR="00FE2348" w:rsidRPr="009C6D8B" w:rsidRDefault="00FE2348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9C6D8B" w14:paraId="796C8AC8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5CEF81" w14:textId="3E37F5B4" w:rsidR="00596483" w:rsidRPr="009C6D8B" w:rsidRDefault="006C1D0A" w:rsidP="0062001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620019" w:rsidRPr="009C6D8B">
              <w:rPr>
                <w:rFonts w:asciiTheme="minorHAnsi" w:hAnsiTheme="minorHAnsi" w:cstheme="minorHAnsi"/>
                <w:b/>
              </w:rPr>
              <w:t>organizátora setkání</w:t>
            </w:r>
          </w:p>
        </w:tc>
        <w:tc>
          <w:tcPr>
            <w:tcW w:w="5778" w:type="dxa"/>
            <w:vAlign w:val="center"/>
          </w:tcPr>
          <w:p w14:paraId="7D5D254A" w14:textId="77777777" w:rsidR="00596483" w:rsidRPr="009C6D8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00F84118" w14:textId="64699DC2" w:rsidR="004621BD" w:rsidRDefault="004621BD" w:rsidP="004621BD">
      <w:pPr>
        <w:rPr>
          <w:rFonts w:eastAsia="Times New Roman" w:cstheme="majorBidi"/>
          <w:sz w:val="28"/>
          <w:szCs w:val="28"/>
        </w:rPr>
      </w:pPr>
    </w:p>
    <w:p w14:paraId="514A7287" w14:textId="3A9D1374" w:rsidR="004621BD" w:rsidRPr="004621BD" w:rsidRDefault="004621BD" w:rsidP="004621BD">
      <w:pPr>
        <w:tabs>
          <w:tab w:val="left" w:pos="1035"/>
        </w:tabs>
        <w:rPr>
          <w:rFonts w:eastAsia="Times New Roman" w:cstheme="majorBidi"/>
          <w:b/>
          <w:sz w:val="28"/>
          <w:szCs w:val="28"/>
        </w:rPr>
      </w:pPr>
      <w:r w:rsidRPr="004621BD">
        <w:rPr>
          <w:rFonts w:eastAsia="Times New Roman" w:cstheme="majorBidi"/>
          <w:b/>
          <w:sz w:val="28"/>
          <w:szCs w:val="28"/>
        </w:rPr>
        <w:t>Odborník z praxe</w:t>
      </w:r>
      <w:r>
        <w:rPr>
          <w:rStyle w:val="Znakapoznpodarou"/>
          <w:rFonts w:eastAsia="Times New Roman" w:cstheme="majorBidi"/>
          <w:b/>
          <w:sz w:val="28"/>
          <w:szCs w:val="28"/>
        </w:rPr>
        <w:footnoteReference w:id="1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519"/>
      </w:tblGrid>
      <w:tr w:rsidR="004621BD" w:rsidRPr="009C6D8B" w14:paraId="7050A6DB" w14:textId="77777777" w:rsidTr="000E0404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0188C38" w14:textId="781EA717" w:rsidR="004621BD" w:rsidRPr="009C6D8B" w:rsidRDefault="004621BD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Jméno odborníka</w:t>
            </w:r>
          </w:p>
        </w:tc>
        <w:tc>
          <w:tcPr>
            <w:tcW w:w="10519" w:type="dxa"/>
            <w:vAlign w:val="center"/>
          </w:tcPr>
          <w:p w14:paraId="38C81EC1" w14:textId="77777777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621BD" w:rsidRPr="009C6D8B" w14:paraId="3D20966A" w14:textId="77777777" w:rsidTr="000E0404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7066E80" w14:textId="4E00F23D" w:rsidR="004621BD" w:rsidRPr="009C6D8B" w:rsidRDefault="004621BD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Odbornost/praxe/pracovní zařazení</w:t>
            </w:r>
          </w:p>
        </w:tc>
        <w:tc>
          <w:tcPr>
            <w:tcW w:w="10519" w:type="dxa"/>
            <w:vAlign w:val="center"/>
          </w:tcPr>
          <w:p w14:paraId="0CCA04A3" w14:textId="77777777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621BD" w:rsidRPr="009C6D8B" w14:paraId="57F3A951" w14:textId="77777777" w:rsidTr="000E0404">
        <w:tc>
          <w:tcPr>
            <w:tcW w:w="14029" w:type="dxa"/>
            <w:gridSpan w:val="2"/>
            <w:shd w:val="clear" w:color="auto" w:fill="auto"/>
            <w:vAlign w:val="center"/>
          </w:tcPr>
          <w:p w14:paraId="4A2E7653" w14:textId="28905166" w:rsidR="004621BD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Stručný popis zapojení odborníka, role v uskutečněných setkání</w:t>
            </w:r>
            <w:r w:rsidR="00E740DE">
              <w:rPr>
                <w:rFonts w:asciiTheme="minorHAnsi" w:hAnsiTheme="minorHAnsi" w:cstheme="minorHAnsi"/>
                <w:b/>
              </w:rPr>
              <w:t>ch</w:t>
            </w:r>
            <w:r w:rsidR="0060243B">
              <w:rPr>
                <w:rFonts w:asciiTheme="minorHAnsi" w:hAnsiTheme="minorHAnsi" w:cstheme="minorHAnsi"/>
                <w:b/>
              </w:rPr>
              <w:t>, přínos pro výuku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7711A40B" w14:textId="7ACF3181" w:rsidR="00E740DE" w:rsidRDefault="00E740DE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9AB1746" w14:textId="33A8CA8C" w:rsidR="00E740DE" w:rsidRDefault="00E740DE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D6F28E9" w14:textId="5C815A7E" w:rsidR="00E740DE" w:rsidRDefault="00E740DE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7F403B8" w14:textId="77777777" w:rsidR="00E740DE" w:rsidRDefault="00E740DE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8769309" w14:textId="45BBA179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42D61024" w14:textId="44782C5B" w:rsidR="004621BD" w:rsidRDefault="004621BD" w:rsidP="004621BD">
      <w:pPr>
        <w:tabs>
          <w:tab w:val="left" w:pos="1035"/>
        </w:tabs>
        <w:rPr>
          <w:rFonts w:eastAsia="Times New Roman" w:cstheme="majorBidi"/>
          <w:sz w:val="28"/>
          <w:szCs w:val="28"/>
        </w:rPr>
      </w:pPr>
    </w:p>
    <w:p w14:paraId="22F56B06" w14:textId="79E88288" w:rsidR="00FA3F34" w:rsidRPr="004621BD" w:rsidRDefault="004621BD" w:rsidP="004621BD">
      <w:pPr>
        <w:tabs>
          <w:tab w:val="left" w:pos="1035"/>
        </w:tabs>
        <w:rPr>
          <w:rFonts w:eastAsia="Times New Roman" w:cstheme="majorBidi"/>
          <w:sz w:val="28"/>
          <w:szCs w:val="28"/>
        </w:rPr>
        <w:sectPr w:rsidR="00FA3F34" w:rsidRPr="004621BD" w:rsidSect="002A2AE5">
          <w:headerReference w:type="default" r:id="rId12"/>
          <w:footerReference w:type="default" r:id="rId13"/>
          <w:pgSz w:w="16838" w:h="11906" w:orient="landscape"/>
          <w:pgMar w:top="1418" w:right="1418" w:bottom="1418" w:left="1627" w:header="709" w:footer="709" w:gutter="0"/>
          <w:cols w:space="708"/>
          <w:docGrid w:linePitch="360"/>
        </w:sectPr>
      </w:pPr>
      <w:r>
        <w:rPr>
          <w:rFonts w:eastAsia="Times New Roman" w:cstheme="majorBidi"/>
          <w:sz w:val="28"/>
          <w:szCs w:val="28"/>
        </w:rPr>
        <w:tab/>
      </w:r>
    </w:p>
    <w:tbl>
      <w:tblPr>
        <w:tblW w:w="14707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19"/>
        <w:gridCol w:w="1275"/>
        <w:gridCol w:w="1560"/>
        <w:gridCol w:w="8363"/>
        <w:gridCol w:w="1559"/>
      </w:tblGrid>
      <w:tr w:rsidR="00E740DE" w:rsidRPr="009C6D8B" w14:paraId="0B0C3F53" w14:textId="318F8EA4" w:rsidTr="00E740DE">
        <w:trPr>
          <w:trHeight w:val="834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50FC8BE5" w14:textId="3E53B2CF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08CD758" w14:textId="460ACB56" w:rsidR="00E740DE" w:rsidRPr="009C6D8B" w:rsidRDefault="00E740DE" w:rsidP="0008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konání setkání včetně uvedení délky trvání setkání v hodinách</w:t>
            </w:r>
            <w:r w:rsidRPr="009C6D8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9F32CC2" w14:textId="4B89702F" w:rsidR="00E740DE" w:rsidRPr="009C6D8B" w:rsidRDefault="00C3187B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Zaměření </w:t>
            </w:r>
            <w:r w:rsidR="00E740DE">
              <w:rPr>
                <w:rFonts w:asciiTheme="minorHAnsi" w:hAnsiTheme="minorHAnsi" w:cstheme="minorHAnsi"/>
                <w:b/>
                <w:bCs/>
                <w:szCs w:val="16"/>
              </w:rPr>
              <w:t>setkání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29FC6B" w14:textId="03FFA91A" w:rsidR="00E740DE" w:rsidRPr="009C6D8B" w:rsidRDefault="00E740DE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Jméno odborníka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07B377EC" w14:textId="49760852" w:rsidR="00E740DE" w:rsidRPr="009C6D8B" w:rsidRDefault="00E740DE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Stručný popis setkání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5FF10F" w14:textId="117FE83D" w:rsidR="00E740DE" w:rsidRPr="009C6D8B" w:rsidRDefault="00E740DE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zúčastněných rodičů</w:t>
            </w:r>
            <w:r w:rsidR="002B6C72">
              <w:rPr>
                <w:rFonts w:asciiTheme="minorHAnsi" w:hAnsiTheme="minorHAnsi" w:cstheme="minorHAnsi"/>
                <w:b/>
                <w:bCs/>
                <w:szCs w:val="16"/>
              </w:rPr>
              <w:t>/osob z veřejnosti (komunitní setkání)</w:t>
            </w:r>
          </w:p>
        </w:tc>
      </w:tr>
      <w:tr w:rsidR="00E740DE" w:rsidRPr="009C6D8B" w14:paraId="4A3105DB" w14:textId="1EE402E3" w:rsidTr="00E740DE">
        <w:trPr>
          <w:trHeight w:val="1574"/>
        </w:trPr>
        <w:tc>
          <w:tcPr>
            <w:tcW w:w="531" w:type="dxa"/>
            <w:vAlign w:val="center"/>
          </w:tcPr>
          <w:p w14:paraId="3A553CC0" w14:textId="4249314E" w:rsidR="00E740DE" w:rsidRPr="009C6D8B" w:rsidRDefault="00E740DE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1419" w:type="dxa"/>
            <w:vAlign w:val="center"/>
          </w:tcPr>
          <w:p w14:paraId="6FE61B88" w14:textId="038FAFBB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10346399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Odborné" w:value="Odborné"/>
              <w:listItem w:displayText="Komunitně osvětové" w:value="Komunitně osvětové"/>
            </w:dropDownList>
          </w:sdtPr>
          <w:sdtEndPr/>
          <w:sdtContent>
            <w:tc>
              <w:tcPr>
                <w:tcW w:w="1275" w:type="dxa"/>
              </w:tcPr>
              <w:p w14:paraId="641300F5" w14:textId="453E8D4C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18708BFA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5AAB278F" w14:textId="77777777" w:rsidR="00E740DE" w:rsidRPr="008D3625" w:rsidRDefault="008D362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69BB1C13" w14:textId="5586EA87" w:rsidR="008D3625" w:rsidRPr="008D3625" w:rsidRDefault="008D362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2C4F728B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2F5B8F28" w14:textId="14C43F02" w:rsidTr="00E740DE">
        <w:trPr>
          <w:trHeight w:val="1653"/>
        </w:trPr>
        <w:tc>
          <w:tcPr>
            <w:tcW w:w="531" w:type="dxa"/>
            <w:vAlign w:val="center"/>
          </w:tcPr>
          <w:p w14:paraId="24119D2B" w14:textId="14111072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1419" w:type="dxa"/>
            <w:vAlign w:val="center"/>
          </w:tcPr>
          <w:p w14:paraId="55BA6D30" w14:textId="730864D8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1843508135"/>
            <w:placeholder>
              <w:docPart w:val="49DE6505B4FF45AB847F0C6F8F6F3CD6"/>
            </w:placeholder>
            <w:showingPlcHdr/>
            <w:dropDownList>
              <w:listItem w:value="Zvolte položku."/>
              <w:listItem w:displayText="Odborné" w:value="Odborné"/>
              <w:listItem w:displayText="Komunitně osvětové" w:value="Komunitně osvětové"/>
            </w:dropDownList>
          </w:sdtPr>
          <w:sdtEndPr/>
          <w:sdtContent>
            <w:tc>
              <w:tcPr>
                <w:tcW w:w="1275" w:type="dxa"/>
              </w:tcPr>
              <w:p w14:paraId="5BAC9CE3" w14:textId="308FA4BB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1B67399C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052E614F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6BFBA0FA" w14:textId="5F57C7B3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47B1E659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1525CD36" w14:textId="74887421" w:rsidTr="00E740DE">
        <w:trPr>
          <w:trHeight w:val="1574"/>
        </w:trPr>
        <w:tc>
          <w:tcPr>
            <w:tcW w:w="531" w:type="dxa"/>
            <w:vAlign w:val="center"/>
          </w:tcPr>
          <w:p w14:paraId="42061B4D" w14:textId="6DB090B8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1419" w:type="dxa"/>
            <w:vAlign w:val="center"/>
          </w:tcPr>
          <w:p w14:paraId="668FC094" w14:textId="52C74746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819935537"/>
            <w:placeholder>
              <w:docPart w:val="E1D72F958C484822B034B0131962E323"/>
            </w:placeholder>
            <w:showingPlcHdr/>
            <w:dropDownList>
              <w:listItem w:value="Zvolte položku."/>
              <w:listItem w:displayText="Odborné" w:value="Odborné"/>
              <w:listItem w:displayText="Komunitně osvětové" w:value="Komunitně osvětové"/>
            </w:dropDownList>
          </w:sdtPr>
          <w:sdtEndPr/>
          <w:sdtContent>
            <w:tc>
              <w:tcPr>
                <w:tcW w:w="1275" w:type="dxa"/>
              </w:tcPr>
              <w:p w14:paraId="71C1C2D4" w14:textId="278BFB92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2C1F6C04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4594FA1D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33DBDFCF" w14:textId="7F4C0D70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31DC0DA6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09E15D6E" w14:textId="4D7DA555" w:rsidTr="00E740DE">
        <w:trPr>
          <w:trHeight w:val="1653"/>
        </w:trPr>
        <w:tc>
          <w:tcPr>
            <w:tcW w:w="531" w:type="dxa"/>
            <w:vAlign w:val="center"/>
          </w:tcPr>
          <w:p w14:paraId="0ED8EE39" w14:textId="29ACE299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1419" w:type="dxa"/>
            <w:vAlign w:val="center"/>
          </w:tcPr>
          <w:p w14:paraId="663E4F41" w14:textId="7F522EC3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2127416763"/>
            <w:placeholder>
              <w:docPart w:val="77AB2D948C7141F2A3B1510C60B3A52B"/>
            </w:placeholder>
            <w:showingPlcHdr/>
            <w:dropDownList>
              <w:listItem w:value="Zvolte položku."/>
              <w:listItem w:displayText="Odborné" w:value="Odborné"/>
              <w:listItem w:displayText="Komunitně osvětové" w:value="Komunitně osvětové"/>
            </w:dropDownList>
          </w:sdtPr>
          <w:sdtEndPr/>
          <w:sdtContent>
            <w:tc>
              <w:tcPr>
                <w:tcW w:w="1275" w:type="dxa"/>
              </w:tcPr>
              <w:p w14:paraId="58BAAAFA" w14:textId="6FE9F202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2798E960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23AC78E7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7F736B1E" w14:textId="2AA6E918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683C8BD6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1F646411" w14:textId="5B70DD58" w:rsidTr="00E740DE">
        <w:trPr>
          <w:trHeight w:val="1653"/>
        </w:trPr>
        <w:tc>
          <w:tcPr>
            <w:tcW w:w="531" w:type="dxa"/>
            <w:vAlign w:val="center"/>
          </w:tcPr>
          <w:p w14:paraId="79D1CEB6" w14:textId="687DD5E1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1419" w:type="dxa"/>
            <w:vAlign w:val="center"/>
          </w:tcPr>
          <w:p w14:paraId="25C9FE6F" w14:textId="3337AC1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2072687193"/>
            <w:placeholder>
              <w:docPart w:val="0660FB2A4B1E44759702F256F4CAD3C9"/>
            </w:placeholder>
            <w:showingPlcHdr/>
            <w:dropDownList>
              <w:listItem w:value="Zvolte položku."/>
              <w:listItem w:displayText="Odborné" w:value="Odborné"/>
              <w:listItem w:displayText="Komunitně osvětové" w:value="Komunitně osvětové"/>
            </w:dropDownList>
          </w:sdtPr>
          <w:sdtEndPr/>
          <w:sdtContent>
            <w:tc>
              <w:tcPr>
                <w:tcW w:w="1275" w:type="dxa"/>
              </w:tcPr>
              <w:p w14:paraId="042A4B0B" w14:textId="3B0927AE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02FC691A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604919E1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5132A803" w14:textId="6F72B69C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13E86937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17DE1D36" w14:textId="09273E46" w:rsidTr="00E740DE">
        <w:trPr>
          <w:trHeight w:val="1653"/>
        </w:trPr>
        <w:tc>
          <w:tcPr>
            <w:tcW w:w="531" w:type="dxa"/>
            <w:vAlign w:val="center"/>
          </w:tcPr>
          <w:p w14:paraId="2D93A2B2" w14:textId="3E8311D3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1419" w:type="dxa"/>
            <w:vAlign w:val="center"/>
          </w:tcPr>
          <w:p w14:paraId="695FA602" w14:textId="00F40C9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458948559"/>
            <w:placeholder>
              <w:docPart w:val="7CA3DB8BF110493187CC76D3903D6247"/>
            </w:placeholder>
            <w:showingPlcHdr/>
            <w:dropDownList>
              <w:listItem w:value="Zvolte položku."/>
              <w:listItem w:displayText="Odborné" w:value="Odborné"/>
              <w:listItem w:displayText="Komunitně osvětové" w:value="Komunitně osvětové"/>
            </w:dropDownList>
          </w:sdtPr>
          <w:sdtEndPr/>
          <w:sdtContent>
            <w:tc>
              <w:tcPr>
                <w:tcW w:w="1275" w:type="dxa"/>
              </w:tcPr>
              <w:p w14:paraId="1159A26D" w14:textId="4FFC5BBE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5C05C717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1ED471C4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15707FA8" w14:textId="571D1FAE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418CBE06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7B9F39E9" w14:textId="69417CED" w:rsidR="00764823" w:rsidRDefault="00764823" w:rsidP="0006656B"/>
    <w:p w14:paraId="10627328" w14:textId="3602EEAF" w:rsidR="00A36152" w:rsidRDefault="00A36152" w:rsidP="0006656B"/>
    <w:p w14:paraId="1E433B30" w14:textId="77777777" w:rsidR="00A36152" w:rsidRPr="00AC5518" w:rsidRDefault="00A36152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</w:p>
    <w:p w14:paraId="18036266" w14:textId="7C666FEB" w:rsidR="00A36152" w:rsidRDefault="00A36152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Cs/>
          <w:i/>
          <w:szCs w:val="28"/>
        </w:rPr>
      </w:pPr>
      <w:r>
        <w:t>(</w:t>
      </w:r>
      <w:r w:rsidRPr="00AC5518">
        <w:rPr>
          <w:rFonts w:asciiTheme="minorHAnsi" w:hAnsiTheme="minorHAnsi" w:cstheme="minorHAnsi"/>
          <w:bCs/>
          <w:i/>
          <w:szCs w:val="28"/>
        </w:rPr>
        <w:t>(Otisk razítka školy není vyžadován).</w:t>
      </w:r>
    </w:p>
    <w:p w14:paraId="00E09298" w14:textId="77777777" w:rsidR="002A2AE5" w:rsidRDefault="002A2AE5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Cs/>
          <w:i/>
          <w:szCs w:val="28"/>
        </w:rPr>
      </w:pPr>
    </w:p>
    <w:tbl>
      <w:tblPr>
        <w:tblpPr w:leftFromText="142" w:rightFromText="142" w:vertAnchor="text" w:horzAnchor="page" w:tblpX="889" w:tblpY="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581"/>
        <w:gridCol w:w="2781"/>
        <w:gridCol w:w="2639"/>
      </w:tblGrid>
      <w:tr w:rsidR="002A2AE5" w:rsidRPr="009C6D8B" w14:paraId="170200EF" w14:textId="77777777" w:rsidTr="002A2AE5">
        <w:trPr>
          <w:trHeight w:val="438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768E5E0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7E479671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1B63659D" w14:textId="3ACF6BC7" w:rsidR="002A2AE5" w:rsidRPr="009C6D8B" w:rsidRDefault="00DE093A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4F3DF58D" w14:textId="173080F1" w:rsidR="002A2AE5" w:rsidRPr="009C6D8B" w:rsidRDefault="00DE093A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2A2AE5" w:rsidRPr="009C6D8B" w14:paraId="64250CBC" w14:textId="77777777" w:rsidTr="002A2AE5">
        <w:trPr>
          <w:trHeight w:val="808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42EA9B14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>Statutární orgán příjemce</w:t>
            </w:r>
          </w:p>
        </w:tc>
        <w:tc>
          <w:tcPr>
            <w:tcW w:w="2581" w:type="dxa"/>
            <w:vAlign w:val="center"/>
          </w:tcPr>
          <w:p w14:paraId="3D4C2854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1" w:type="dxa"/>
            <w:vAlign w:val="center"/>
          </w:tcPr>
          <w:p w14:paraId="2DB40518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vAlign w:val="center"/>
          </w:tcPr>
          <w:p w14:paraId="6E3436BE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85CCA5" w14:textId="14426C0B" w:rsidR="00A36152" w:rsidRDefault="00A36152" w:rsidP="0006656B"/>
    <w:p w14:paraId="1F449BE1" w14:textId="77777777" w:rsidR="0006656B" w:rsidRDefault="0006656B" w:rsidP="0006656B"/>
    <w:sectPr w:rsidR="0006656B" w:rsidSect="002A2AE5">
      <w:headerReference w:type="default" r:id="rId14"/>
      <w:pgSz w:w="16838" w:h="11906" w:orient="landscape"/>
      <w:pgMar w:top="425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4C767" w14:textId="77777777" w:rsidR="009F1F7D" w:rsidRDefault="009F1F7D" w:rsidP="003E5669">
      <w:pPr>
        <w:spacing w:after="0" w:line="240" w:lineRule="auto"/>
      </w:pPr>
      <w:r>
        <w:separator/>
      </w:r>
    </w:p>
  </w:endnote>
  <w:endnote w:type="continuationSeparator" w:id="0">
    <w:p w14:paraId="7DCA7FE9" w14:textId="77777777" w:rsidR="009F1F7D" w:rsidRDefault="009F1F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792964"/>
      <w:docPartObj>
        <w:docPartGallery w:val="Page Numbers (Bottom of Page)"/>
        <w:docPartUnique/>
      </w:docPartObj>
    </w:sdtPr>
    <w:sdtEndPr/>
    <w:sdtContent>
      <w:p w14:paraId="332AAD87" w14:textId="3E14AC1B" w:rsidR="00F41B29" w:rsidRDefault="00FA24D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14AF2C24" wp14:editId="7389228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533" name="Obrázek 5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724B27">
          <w:rPr>
            <w:noProof/>
          </w:rPr>
          <w:t>3</w:t>
        </w:r>
        <w:r w:rsidR="00F41B29">
          <w:fldChar w:fldCharType="end"/>
        </w:r>
      </w:p>
    </w:sdtContent>
  </w:sdt>
  <w:p w14:paraId="29E864B6" w14:textId="70312D9E" w:rsidR="00F41B29" w:rsidRDefault="00764823" w:rsidP="00764823">
    <w:pPr>
      <w:pStyle w:val="Zpat"/>
      <w:tabs>
        <w:tab w:val="left" w:pos="382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68B59" w14:textId="77777777" w:rsidR="009F1F7D" w:rsidRDefault="009F1F7D" w:rsidP="003E5669">
      <w:pPr>
        <w:spacing w:after="0" w:line="240" w:lineRule="auto"/>
      </w:pPr>
      <w:r>
        <w:separator/>
      </w:r>
    </w:p>
  </w:footnote>
  <w:footnote w:type="continuationSeparator" w:id="0">
    <w:p w14:paraId="24CFBB4F" w14:textId="77777777" w:rsidR="009F1F7D" w:rsidRDefault="009F1F7D" w:rsidP="003E5669">
      <w:pPr>
        <w:spacing w:after="0" w:line="240" w:lineRule="auto"/>
      </w:pPr>
      <w:r>
        <w:continuationSeparator/>
      </w:r>
    </w:p>
  </w:footnote>
  <w:footnote w:id="1">
    <w:p w14:paraId="370029B9" w14:textId="3BD16824" w:rsidR="004621BD" w:rsidRPr="005E1E05" w:rsidRDefault="004621BD">
      <w:pPr>
        <w:pStyle w:val="Textpoznpodarou"/>
        <w:rPr>
          <w:rFonts w:asciiTheme="minorHAnsi" w:hAnsiTheme="minorHAnsi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E1E05">
        <w:rPr>
          <w:rFonts w:asciiTheme="minorHAnsi" w:hAnsiTheme="minorHAnsi"/>
          <w:sz w:val="18"/>
        </w:rPr>
        <w:t>Na všech setkáních nemusí být stejný odborník</w:t>
      </w:r>
      <w:r w:rsidR="00E740DE" w:rsidRPr="005E1E05">
        <w:rPr>
          <w:rFonts w:asciiTheme="minorHAnsi" w:hAnsiTheme="minorHAnsi"/>
          <w:sz w:val="18"/>
        </w:rPr>
        <w:t>. V případě zapojení více odborníků, zkopírujte a vyplňte tabulku pro každého zapojeného odborníka</w:t>
      </w:r>
      <w:r w:rsidR="005E1E05">
        <w:rPr>
          <w:rFonts w:asciiTheme="minorHAnsi" w:hAnsiTheme="minorHAnsi"/>
          <w:sz w:val="18"/>
        </w:rPr>
        <w:t xml:space="preserve"> zvlášť</w:t>
      </w:r>
      <w:r w:rsidR="00E740DE" w:rsidRPr="005E1E05">
        <w:rPr>
          <w:rFonts w:asciiTheme="minorHAnsi" w:hAnsiTheme="minorHAnsi"/>
          <w:sz w:val="18"/>
        </w:rPr>
        <w:t>.</w:t>
      </w:r>
      <w:bookmarkStart w:id="1" w:name="_GoBack"/>
      <w:bookmarkEnd w:id="1"/>
    </w:p>
  </w:footnote>
  <w:footnote w:id="2">
    <w:p w14:paraId="0D5B1400" w14:textId="2C6ED428" w:rsidR="00E740DE" w:rsidRPr="00082AFC" w:rsidRDefault="00E740DE" w:rsidP="00161DD9">
      <w:pPr>
        <w:pStyle w:val="Textpoznpodarou"/>
        <w:ind w:left="426"/>
        <w:jc w:val="both"/>
        <w:rPr>
          <w:rFonts w:asciiTheme="minorHAnsi" w:hAnsiTheme="minorHAnsi"/>
        </w:rPr>
      </w:pPr>
      <w:r w:rsidRPr="00082AFC">
        <w:rPr>
          <w:rStyle w:val="Znakapoznpodarou"/>
          <w:rFonts w:asciiTheme="minorHAnsi" w:hAnsiTheme="minorHAnsi"/>
          <w:sz w:val="18"/>
        </w:rPr>
        <w:footnoteRef/>
      </w:r>
      <w:r w:rsidR="0060243B">
        <w:rPr>
          <w:rFonts w:asciiTheme="minorHAnsi" w:hAnsiTheme="minorHAnsi"/>
          <w:sz w:val="18"/>
        </w:rPr>
        <w:t xml:space="preserve"> 1 hodina = 60 minut,</w:t>
      </w:r>
      <w:r w:rsidRPr="00082AFC">
        <w:rPr>
          <w:rFonts w:asciiTheme="minorHAnsi" w:hAnsiTheme="minorHAnsi"/>
          <w:sz w:val="18"/>
        </w:rPr>
        <w:t xml:space="preserve"> </w:t>
      </w:r>
      <w:r w:rsidR="0060243B">
        <w:rPr>
          <w:rFonts w:asciiTheme="minorHAnsi" w:hAnsiTheme="minorHAnsi"/>
          <w:sz w:val="18"/>
        </w:rPr>
        <w:t>d</w:t>
      </w:r>
      <w:r w:rsidRPr="00082AFC">
        <w:rPr>
          <w:rFonts w:asciiTheme="minorHAnsi" w:hAnsiTheme="minorHAnsi"/>
          <w:sz w:val="18"/>
        </w:rPr>
        <w:t>oporučená forma realizace je šest setkání po dvou hodinách (lze ale realizovat i tři setkání po čtyřech hodinách</w:t>
      </w:r>
      <w:r w:rsidR="002B6C72">
        <w:rPr>
          <w:rFonts w:asciiTheme="minorHAnsi" w:hAnsiTheme="minorHAnsi"/>
          <w:sz w:val="18"/>
        </w:rPr>
        <w:t xml:space="preserve"> apod.</w:t>
      </w:r>
      <w:r w:rsidRPr="00082AFC">
        <w:rPr>
          <w:rFonts w:asciiTheme="minorHAnsi" w:hAnsiTheme="minorHAnsi"/>
          <w:sz w:val="18"/>
        </w:rPr>
        <w:t xml:space="preserve">, důležitý je celkový </w:t>
      </w:r>
      <w:r w:rsidR="002B6C72">
        <w:rPr>
          <w:rFonts w:asciiTheme="minorHAnsi" w:hAnsiTheme="minorHAnsi"/>
          <w:sz w:val="18"/>
        </w:rPr>
        <w:t>počet hodin</w:t>
      </w:r>
      <w:r w:rsidR="002B6C72" w:rsidRPr="00082AFC">
        <w:rPr>
          <w:rFonts w:asciiTheme="minorHAnsi" w:hAnsiTheme="minorHAnsi"/>
          <w:sz w:val="18"/>
        </w:rPr>
        <w:t xml:space="preserve"> </w:t>
      </w:r>
      <w:r w:rsidRPr="00082AFC">
        <w:rPr>
          <w:rFonts w:asciiTheme="minorHAnsi" w:hAnsiTheme="minorHAnsi"/>
          <w:sz w:val="18"/>
        </w:rPr>
        <w:t>setkávání). Minimální délka jednoho setkání jsou 2 hodiny (120 minut).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6E553FC5" w:rsidR="00F41B29" w:rsidRDefault="007746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77C6C37" wp14:editId="7A549C14">
          <wp:simplePos x="0" y="0"/>
          <wp:positionH relativeFrom="margin">
            <wp:align>left</wp:align>
          </wp:positionH>
          <wp:positionV relativeFrom="topMargin">
            <wp:posOffset>202019</wp:posOffset>
          </wp:positionV>
          <wp:extent cx="8729257" cy="503550"/>
          <wp:effectExtent l="0" t="0" r="0" b="0"/>
          <wp:wrapSquare wrapText="bothSides"/>
          <wp:docPr id="532" name="Obrázek 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9257" cy="50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7A5D36C" wp14:editId="50E0D296">
          <wp:simplePos x="0" y="0"/>
          <wp:positionH relativeFrom="page">
            <wp:posOffset>542261</wp:posOffset>
          </wp:positionH>
          <wp:positionV relativeFrom="topMargin">
            <wp:posOffset>53163</wp:posOffset>
          </wp:positionV>
          <wp:extent cx="9356652" cy="502920"/>
          <wp:effectExtent l="0" t="0" r="0" b="0"/>
          <wp:wrapSquare wrapText="bothSides"/>
          <wp:docPr id="330" name="Obrázek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9788" cy="51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348C"/>
    <w:rsid w:val="00014060"/>
    <w:rsid w:val="00041C29"/>
    <w:rsid w:val="0005081E"/>
    <w:rsid w:val="00060C4D"/>
    <w:rsid w:val="0006656B"/>
    <w:rsid w:val="00082AFC"/>
    <w:rsid w:val="000A0F0B"/>
    <w:rsid w:val="000B62E9"/>
    <w:rsid w:val="000D0721"/>
    <w:rsid w:val="000D4163"/>
    <w:rsid w:val="000E0404"/>
    <w:rsid w:val="000E30BE"/>
    <w:rsid w:val="00127380"/>
    <w:rsid w:val="00161DD9"/>
    <w:rsid w:val="00180CEA"/>
    <w:rsid w:val="001A5E39"/>
    <w:rsid w:val="001B6309"/>
    <w:rsid w:val="001D46DF"/>
    <w:rsid w:val="002166B0"/>
    <w:rsid w:val="002321DD"/>
    <w:rsid w:val="002A2AE5"/>
    <w:rsid w:val="002B678E"/>
    <w:rsid w:val="002B6C72"/>
    <w:rsid w:val="002D2B71"/>
    <w:rsid w:val="002D64DF"/>
    <w:rsid w:val="002F2829"/>
    <w:rsid w:val="002F5479"/>
    <w:rsid w:val="00333BBA"/>
    <w:rsid w:val="00336661"/>
    <w:rsid w:val="00345D7B"/>
    <w:rsid w:val="003847A8"/>
    <w:rsid w:val="003B0DED"/>
    <w:rsid w:val="003B40E8"/>
    <w:rsid w:val="003B4974"/>
    <w:rsid w:val="003D6FB8"/>
    <w:rsid w:val="003E5669"/>
    <w:rsid w:val="0040695B"/>
    <w:rsid w:val="00427D71"/>
    <w:rsid w:val="00431345"/>
    <w:rsid w:val="00432CD8"/>
    <w:rsid w:val="00434860"/>
    <w:rsid w:val="004621BD"/>
    <w:rsid w:val="00471F0B"/>
    <w:rsid w:val="004E4B16"/>
    <w:rsid w:val="0051193A"/>
    <w:rsid w:val="00543BA6"/>
    <w:rsid w:val="00546CCB"/>
    <w:rsid w:val="005704CD"/>
    <w:rsid w:val="0058130A"/>
    <w:rsid w:val="00587CD8"/>
    <w:rsid w:val="00596483"/>
    <w:rsid w:val="005A2D6E"/>
    <w:rsid w:val="005A6C33"/>
    <w:rsid w:val="005A6F6A"/>
    <w:rsid w:val="005D457E"/>
    <w:rsid w:val="005D58FF"/>
    <w:rsid w:val="005D7C1B"/>
    <w:rsid w:val="005E0BF5"/>
    <w:rsid w:val="005E1E05"/>
    <w:rsid w:val="005E2A78"/>
    <w:rsid w:val="005F25CF"/>
    <w:rsid w:val="005F7192"/>
    <w:rsid w:val="0060243B"/>
    <w:rsid w:val="00616B67"/>
    <w:rsid w:val="00620019"/>
    <w:rsid w:val="0063251C"/>
    <w:rsid w:val="00644EE4"/>
    <w:rsid w:val="006615C4"/>
    <w:rsid w:val="0067346D"/>
    <w:rsid w:val="006B5F6F"/>
    <w:rsid w:val="006B6185"/>
    <w:rsid w:val="006C1D0A"/>
    <w:rsid w:val="006C556D"/>
    <w:rsid w:val="006F45EB"/>
    <w:rsid w:val="0071344B"/>
    <w:rsid w:val="00724B27"/>
    <w:rsid w:val="00735AB8"/>
    <w:rsid w:val="00744666"/>
    <w:rsid w:val="00754D37"/>
    <w:rsid w:val="00756909"/>
    <w:rsid w:val="00764823"/>
    <w:rsid w:val="00774600"/>
    <w:rsid w:val="00782275"/>
    <w:rsid w:val="00790F1F"/>
    <w:rsid w:val="007A7EA7"/>
    <w:rsid w:val="007B5EDA"/>
    <w:rsid w:val="007C5441"/>
    <w:rsid w:val="0080695F"/>
    <w:rsid w:val="00837872"/>
    <w:rsid w:val="00854FEE"/>
    <w:rsid w:val="00856100"/>
    <w:rsid w:val="008610DF"/>
    <w:rsid w:val="00862ACC"/>
    <w:rsid w:val="008675C3"/>
    <w:rsid w:val="00887BB1"/>
    <w:rsid w:val="008B5664"/>
    <w:rsid w:val="008D3625"/>
    <w:rsid w:val="008F7BBD"/>
    <w:rsid w:val="00907237"/>
    <w:rsid w:val="00935DED"/>
    <w:rsid w:val="00996EE4"/>
    <w:rsid w:val="009C6D8B"/>
    <w:rsid w:val="009D5015"/>
    <w:rsid w:val="009F1F7D"/>
    <w:rsid w:val="00A32B38"/>
    <w:rsid w:val="00A36152"/>
    <w:rsid w:val="00A36A64"/>
    <w:rsid w:val="00A81EE1"/>
    <w:rsid w:val="00A970EA"/>
    <w:rsid w:val="00AA5EEC"/>
    <w:rsid w:val="00AB4478"/>
    <w:rsid w:val="00AD06B8"/>
    <w:rsid w:val="00AE0A87"/>
    <w:rsid w:val="00AF32F0"/>
    <w:rsid w:val="00B0591C"/>
    <w:rsid w:val="00B117CC"/>
    <w:rsid w:val="00B51975"/>
    <w:rsid w:val="00B648FF"/>
    <w:rsid w:val="00B77F76"/>
    <w:rsid w:val="00BA5F0B"/>
    <w:rsid w:val="00BB03FD"/>
    <w:rsid w:val="00BE09D6"/>
    <w:rsid w:val="00C03D71"/>
    <w:rsid w:val="00C067C7"/>
    <w:rsid w:val="00C25D4F"/>
    <w:rsid w:val="00C3187B"/>
    <w:rsid w:val="00C3575D"/>
    <w:rsid w:val="00C37E06"/>
    <w:rsid w:val="00C4158B"/>
    <w:rsid w:val="00C46F61"/>
    <w:rsid w:val="00C6334D"/>
    <w:rsid w:val="00C908BD"/>
    <w:rsid w:val="00C90F1F"/>
    <w:rsid w:val="00C91C19"/>
    <w:rsid w:val="00CB61B0"/>
    <w:rsid w:val="00CC64EE"/>
    <w:rsid w:val="00CE1378"/>
    <w:rsid w:val="00CE5BB1"/>
    <w:rsid w:val="00D01AAF"/>
    <w:rsid w:val="00D07FFB"/>
    <w:rsid w:val="00D15F06"/>
    <w:rsid w:val="00D2628B"/>
    <w:rsid w:val="00D34246"/>
    <w:rsid w:val="00D4464F"/>
    <w:rsid w:val="00D8165C"/>
    <w:rsid w:val="00DB142E"/>
    <w:rsid w:val="00DB2A1B"/>
    <w:rsid w:val="00DB42D6"/>
    <w:rsid w:val="00DC0AC6"/>
    <w:rsid w:val="00DC5F6B"/>
    <w:rsid w:val="00DC7C1E"/>
    <w:rsid w:val="00DE093A"/>
    <w:rsid w:val="00E40728"/>
    <w:rsid w:val="00E46CD2"/>
    <w:rsid w:val="00E535F1"/>
    <w:rsid w:val="00E567EE"/>
    <w:rsid w:val="00E630BD"/>
    <w:rsid w:val="00E740DE"/>
    <w:rsid w:val="00EA7354"/>
    <w:rsid w:val="00EB0E6A"/>
    <w:rsid w:val="00EC1B05"/>
    <w:rsid w:val="00EC2F2C"/>
    <w:rsid w:val="00EC6F58"/>
    <w:rsid w:val="00ED0DE1"/>
    <w:rsid w:val="00F02406"/>
    <w:rsid w:val="00F1766B"/>
    <w:rsid w:val="00F311ED"/>
    <w:rsid w:val="00F36EA9"/>
    <w:rsid w:val="00F41B29"/>
    <w:rsid w:val="00F476FD"/>
    <w:rsid w:val="00FA24D2"/>
    <w:rsid w:val="00FA3F34"/>
    <w:rsid w:val="00FA446E"/>
    <w:rsid w:val="00FA565C"/>
    <w:rsid w:val="00FB7AB1"/>
    <w:rsid w:val="00FE2348"/>
    <w:rsid w:val="00FE6606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936CD356854AC2AEE5996CC925B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B2F8C-7FAF-4BFF-9BF7-DE2F1FE61CAC}"/>
      </w:docPartPr>
      <w:docPartBody>
        <w:p w:rsidR="00702845" w:rsidRDefault="00B73B1B" w:rsidP="00B73B1B">
          <w:pPr>
            <w:pStyle w:val="E1936CD356854AC2AEE5996CC925BCC2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4F785-77FB-484A-94B7-0B2FCC366595}"/>
      </w:docPartPr>
      <w:docPartBody>
        <w:p w:rsidR="00CD18C3" w:rsidRDefault="006955F6"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49DE6505B4FF45AB847F0C6F8F6F3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46C69-6961-473E-8050-6CA1292A0C03}"/>
      </w:docPartPr>
      <w:docPartBody>
        <w:p w:rsidR="00CD18C3" w:rsidRDefault="006955F6" w:rsidP="006955F6">
          <w:pPr>
            <w:pStyle w:val="49DE6505B4FF45AB847F0C6F8F6F3CD6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E1D72F958C484822B034B0131962E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98784-C507-4BC1-B130-21DDAEB827C3}"/>
      </w:docPartPr>
      <w:docPartBody>
        <w:p w:rsidR="00CD18C3" w:rsidRDefault="006955F6" w:rsidP="006955F6">
          <w:pPr>
            <w:pStyle w:val="E1D72F958C484822B034B0131962E323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77AB2D948C7141F2A3B1510C60B3A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75573-F4C5-48D6-ADE5-ED3E9D23D8A0}"/>
      </w:docPartPr>
      <w:docPartBody>
        <w:p w:rsidR="00CD18C3" w:rsidRDefault="006955F6" w:rsidP="006955F6">
          <w:pPr>
            <w:pStyle w:val="77AB2D948C7141F2A3B1510C60B3A52B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0660FB2A4B1E44759702F256F4CAD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9ABD5-9036-4906-A096-794F3826C518}"/>
      </w:docPartPr>
      <w:docPartBody>
        <w:p w:rsidR="00CD18C3" w:rsidRDefault="006955F6" w:rsidP="006955F6">
          <w:pPr>
            <w:pStyle w:val="0660FB2A4B1E44759702F256F4CAD3C9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7CA3DB8BF110493187CC76D3903D6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6B6BE-90A0-453C-8088-0F2A2189CCC1}"/>
      </w:docPartPr>
      <w:docPartBody>
        <w:p w:rsidR="00CD18C3" w:rsidRDefault="006955F6" w:rsidP="006955F6">
          <w:pPr>
            <w:pStyle w:val="7CA3DB8BF110493187CC76D3903D6247"/>
          </w:pPr>
          <w:r w:rsidRPr="00A87E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95894"/>
    <w:rsid w:val="00125B06"/>
    <w:rsid w:val="005E7851"/>
    <w:rsid w:val="006955F6"/>
    <w:rsid w:val="00702845"/>
    <w:rsid w:val="00AB0722"/>
    <w:rsid w:val="00AB4477"/>
    <w:rsid w:val="00B06708"/>
    <w:rsid w:val="00B73B1B"/>
    <w:rsid w:val="00CD18C3"/>
    <w:rsid w:val="00D5382E"/>
    <w:rsid w:val="00D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12DC6693354C6F800A2B56519F9145">
    <w:name w:val="AC12DC6693354C6F800A2B56519F9145"/>
    <w:rsid w:val="00D5382E"/>
  </w:style>
  <w:style w:type="paragraph" w:customStyle="1" w:styleId="E1936CD356854AC2AEE5996CC925BCC2">
    <w:name w:val="E1936CD356854AC2AEE5996CC925BCC2"/>
    <w:rsid w:val="00B73B1B"/>
  </w:style>
  <w:style w:type="character" w:styleId="Zstupntext">
    <w:name w:val="Placeholder Text"/>
    <w:basedOn w:val="Standardnpsmoodstavce"/>
    <w:uiPriority w:val="99"/>
    <w:semiHidden/>
    <w:rsid w:val="006955F6"/>
    <w:rPr>
      <w:color w:val="808080"/>
    </w:rPr>
  </w:style>
  <w:style w:type="paragraph" w:customStyle="1" w:styleId="49DE6505B4FF45AB847F0C6F8F6F3CD6">
    <w:name w:val="49DE6505B4FF45AB847F0C6F8F6F3CD6"/>
    <w:rsid w:val="006955F6"/>
  </w:style>
  <w:style w:type="paragraph" w:customStyle="1" w:styleId="E1D72F958C484822B034B0131962E323">
    <w:name w:val="E1D72F958C484822B034B0131962E323"/>
    <w:rsid w:val="006955F6"/>
  </w:style>
  <w:style w:type="paragraph" w:customStyle="1" w:styleId="77AB2D948C7141F2A3B1510C60B3A52B">
    <w:name w:val="77AB2D948C7141F2A3B1510C60B3A52B"/>
    <w:rsid w:val="006955F6"/>
  </w:style>
  <w:style w:type="paragraph" w:customStyle="1" w:styleId="0660FB2A4B1E44759702F256F4CAD3C9">
    <w:name w:val="0660FB2A4B1E44759702F256F4CAD3C9"/>
    <w:rsid w:val="006955F6"/>
  </w:style>
  <w:style w:type="paragraph" w:customStyle="1" w:styleId="7CA3DB8BF110493187CC76D3903D6247">
    <w:name w:val="7CA3DB8BF110493187CC76D3903D6247"/>
    <w:rsid w:val="00695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15OPMSMT0001-28-142470</_dlc_DocId>
    <_dlc_DocIdUrl xmlns="0104a4cd-1400-468e-be1b-c7aad71d7d5a">
      <Url>https://op.msmt.cz/_layouts/15/DocIdRedir.aspx?ID=15OPMSMT0001-28-142470</Url>
      <Description>15OPMSMT0001-28-142470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infopath/2007/PartnerControls"/>
    <ds:schemaRef ds:uri="http://purl.org/dc/dcmitype/"/>
    <ds:schemaRef ds:uri="0104a4cd-1400-468e-be1b-c7aad71d7d5a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8C9A201-6717-4DB3-A0CB-DC46BBD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Jedličková Martina</cp:lastModifiedBy>
  <cp:revision>18</cp:revision>
  <cp:lastPrinted>2016-01-06T14:04:00Z</cp:lastPrinted>
  <dcterms:created xsi:type="dcterms:W3CDTF">2020-07-02T08:37:00Z</dcterms:created>
  <dcterms:modified xsi:type="dcterms:W3CDTF">2020-08-03T07:56:00Z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acca6629-5562-43e9-bd66-422ff8a24376</vt:lpwstr>
  </property>
  <property fmtid="{D5CDD505-2E9C-101B-9397-08002B2CF9AE}" pid="4" name="Komentář">
    <vt:lpwstr>předepsané písmo Arial</vt:lpwstr>
  </property>
</Properties>
</file>